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 w:val="0"/>
        <w:keepLines w:val="0"/>
        <w:widowControl/>
        <w:suppressLineNumbers w:val="0"/>
        <w:spacing w:after="200" w:afterAutospacing="0"/>
        <w:ind w:left="0" w:right="0"/>
        <w:rPr>
          <w:rFonts w:hint="default"/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Изобразительное</w:t>
      </w:r>
      <w:r>
        <w:rPr>
          <w:rFonts w:hint="default"/>
          <w:b/>
          <w:bCs/>
          <w:sz w:val="28"/>
          <w:szCs w:val="28"/>
          <w:lang w:val="ru-RU"/>
        </w:rPr>
        <w:t xml:space="preserve"> искусство. 4 класс. Изменчивая мода. Женский портрет.</w:t>
      </w:r>
    </w:p>
    <w:p>
      <w:pPr>
        <w:pStyle w:val="8"/>
        <w:keepNext w:val="0"/>
        <w:keepLines w:val="0"/>
        <w:widowControl/>
        <w:suppressLineNumbers w:val="0"/>
        <w:spacing w:after="200" w:afterAutospacing="0"/>
        <w:ind w:left="0" w:right="0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Ход</w:t>
      </w:r>
      <w:r>
        <w:rPr>
          <w:rFonts w:hint="default"/>
          <w:sz w:val="28"/>
          <w:szCs w:val="28"/>
          <w:lang w:val="ru-RU"/>
        </w:rPr>
        <w:t xml:space="preserve"> урока: </w:t>
      </w:r>
      <w:r>
        <w:rPr>
          <w:rFonts w:hint="default"/>
          <w:sz w:val="28"/>
          <w:szCs w:val="28"/>
          <w:lang w:val="en-US"/>
        </w:rPr>
        <w:t>I</w:t>
      </w:r>
      <w:r>
        <w:rPr>
          <w:rFonts w:hint="default"/>
          <w:sz w:val="28"/>
          <w:szCs w:val="28"/>
          <w:lang w:val="ru-RU"/>
        </w:rPr>
        <w:t xml:space="preserve">. </w:t>
      </w:r>
      <w:r>
        <w:rPr>
          <w:rFonts w:hint="default"/>
          <w:b/>
          <w:bCs/>
          <w:sz w:val="28"/>
          <w:szCs w:val="28"/>
          <w:lang w:val="ru-RU"/>
        </w:rPr>
        <w:t xml:space="preserve"> Оргчасть</w:t>
      </w:r>
      <w:r>
        <w:rPr>
          <w:rFonts w:hint="default"/>
          <w:sz w:val="28"/>
          <w:szCs w:val="28"/>
          <w:lang w:val="ru-RU"/>
        </w:rPr>
        <w:t>.</w:t>
      </w:r>
    </w:p>
    <w:p>
      <w:pPr>
        <w:pStyle w:val="8"/>
        <w:keepNext w:val="0"/>
        <w:keepLines w:val="0"/>
        <w:widowControl/>
        <w:suppressLineNumbers w:val="0"/>
        <w:shd w:val="clear" w:fill="FFFFFF"/>
        <w:spacing w:after="200" w:afterAutospacing="0"/>
        <w:ind w:left="0" w:right="0"/>
        <w:rPr>
          <w:sz w:val="28"/>
          <w:szCs w:val="28"/>
        </w:rPr>
      </w:pPr>
      <w:r>
        <w:rPr>
          <w:rFonts w:hint="default" w:cs="Times New Roman"/>
          <w:b/>
          <w:bCs/>
          <w:sz w:val="28"/>
          <w:szCs w:val="28"/>
          <w:shd w:val="clear" w:fill="FFFFFF"/>
          <w:lang w:val="ru-RU"/>
        </w:rPr>
        <w:t>Д</w:t>
      </w:r>
      <w:r>
        <w:rPr>
          <w:rFonts w:hint="default" w:ascii="Times New Roman" w:hAnsi="Times New Roman" w:cs="Times New Roman"/>
          <w:b/>
          <w:bCs/>
          <w:sz w:val="28"/>
          <w:szCs w:val="28"/>
          <w:shd w:val="clear" w:fill="FFFFFF"/>
        </w:rPr>
        <w:t xml:space="preserve">евиз </w:t>
      </w:r>
      <w:r>
        <w:rPr>
          <w:rFonts w:hint="default" w:cs="Times New Roman"/>
          <w:b/>
          <w:bCs/>
          <w:sz w:val="28"/>
          <w:szCs w:val="28"/>
          <w:shd w:val="clear" w:fill="FFFFFF"/>
          <w:lang w:val="ru-RU"/>
        </w:rPr>
        <w:t>сегодняшнего</w:t>
      </w:r>
      <w:r>
        <w:rPr>
          <w:rFonts w:hint="default" w:ascii="Times New Roman" w:hAnsi="Times New Roman" w:cs="Times New Roman"/>
          <w:b/>
          <w:bCs/>
          <w:sz w:val="28"/>
          <w:szCs w:val="28"/>
          <w:shd w:val="clear" w:fill="FFFFFF"/>
        </w:rPr>
        <w:t xml:space="preserve"> урока:</w:t>
      </w:r>
      <w:r>
        <w:rPr>
          <w:rFonts w:hint="default" w:cs="Times New Roman"/>
          <w:b/>
          <w:bCs/>
          <w:sz w:val="28"/>
          <w:szCs w:val="28"/>
          <w:shd w:val="clear" w:fill="FFFFFF"/>
          <w:lang w:val="ru-RU"/>
        </w:rPr>
        <w:t xml:space="preserve">  </w:t>
      </w:r>
      <w:r>
        <w:rPr>
          <w:rFonts w:hint="default" w:ascii="Times New Roman" w:hAnsi="Times New Roman" w:cs="Times New Roman"/>
          <w:sz w:val="28"/>
          <w:szCs w:val="28"/>
          <w:shd w:val="clear" w:fill="FFFFFF"/>
        </w:rPr>
        <w:t xml:space="preserve">«Всё что делаем мы сами – называем чудесами!» </w:t>
      </w:r>
    </w:p>
    <w:p>
      <w:pPr>
        <w:pStyle w:val="8"/>
        <w:keepNext w:val="0"/>
        <w:keepLines w:val="0"/>
        <w:widowControl/>
        <w:suppressLineNumbers w:val="0"/>
        <w:shd w:val="clear" w:fill="FFFFFF"/>
        <w:spacing w:after="200" w:afterAutospacing="0"/>
        <w:ind w:left="0" w:right="0"/>
        <w:rPr>
          <w:sz w:val="28"/>
          <w:szCs w:val="28"/>
        </w:rPr>
      </w:pPr>
      <w:r>
        <w:rPr>
          <w:rFonts w:hint="default"/>
          <w:sz w:val="28"/>
          <w:szCs w:val="28"/>
          <w:lang w:val="ru-RU"/>
        </w:rPr>
        <w:t xml:space="preserve">- Сегодня мы поговорим о моде.   </w:t>
      </w:r>
      <w:r>
        <w:rPr>
          <w:rFonts w:hint="default" w:ascii="Times New Roman" w:hAnsi="Times New Roman" w:cs="Times New Roman"/>
          <w:b/>
          <w:bCs/>
          <w:color w:val="000000"/>
          <w:sz w:val="28"/>
          <w:szCs w:val="28"/>
          <w:shd w:val="clear" w:fill="FFFFFF"/>
        </w:rPr>
        <w:t>Мода</w:t>
      </w:r>
      <w:r>
        <w:rPr>
          <w:rFonts w:hint="default" w:ascii="Times New Roman" w:hAnsi="Times New Roman" w:cs="Times New Roman"/>
          <w:color w:val="000000"/>
          <w:sz w:val="28"/>
          <w:szCs w:val="28"/>
          <w:shd w:val="clear" w:fill="FFFFFF"/>
        </w:rPr>
        <w:t xml:space="preserve"> — это способ, образ, правило, течение определ</w:t>
      </w:r>
      <w:r>
        <w:rPr>
          <w:rFonts w:hint="default" w:cs="Times New Roman"/>
          <w:color w:val="000000"/>
          <w:sz w:val="28"/>
          <w:szCs w:val="28"/>
          <w:shd w:val="clear" w:fill="FFFFFF"/>
          <w:lang w:val="ru-RU"/>
        </w:rPr>
        <w:t>ё</w:t>
      </w:r>
      <w:r>
        <w:rPr>
          <w:rFonts w:hint="default" w:ascii="Times New Roman" w:hAnsi="Times New Roman" w:cs="Times New Roman"/>
          <w:color w:val="000000"/>
          <w:sz w:val="28"/>
          <w:szCs w:val="28"/>
          <w:shd w:val="clear" w:fill="FFFFFF"/>
        </w:rPr>
        <w:t>нного стиля, которое поддерживают именно на сегодняшний день и соблюдает это течение огромная масса</w:t>
      </w:r>
      <w:r>
        <w:rPr>
          <w:rFonts w:hint="default" w:cs="Times New Roman"/>
          <w:color w:val="000000"/>
          <w:sz w:val="28"/>
          <w:szCs w:val="28"/>
          <w:shd w:val="clear" w:fill="FFFFFF"/>
          <w:lang w:val="ru-RU"/>
        </w:rPr>
        <w:t xml:space="preserve"> людей.</w:t>
      </w:r>
    </w:p>
    <w:p>
      <w:pPr>
        <w:pStyle w:val="8"/>
        <w:keepNext w:val="0"/>
        <w:keepLines w:val="0"/>
        <w:widowControl/>
        <w:suppressLineNumbers w:val="0"/>
        <w:spacing w:after="200" w:afterAutospacing="0"/>
        <w:ind w:left="0" w:right="0"/>
        <w:rPr>
          <w:rFonts w:hint="default" w:cs="Times New Roman"/>
          <w:b/>
          <w:bCs/>
          <w:sz w:val="28"/>
          <w:szCs w:val="28"/>
          <w:shd w:val="clear" w:fill="FFFFFF"/>
          <w:lang w:val="ru-RU"/>
        </w:rPr>
      </w:pPr>
      <w:r>
        <w:rPr>
          <w:rFonts w:hint="default" w:cs="Times New Roman"/>
          <w:b/>
          <w:bCs/>
          <w:sz w:val="28"/>
          <w:szCs w:val="28"/>
          <w:shd w:val="clear" w:fill="FFFFFF"/>
          <w:lang w:val="en-US"/>
        </w:rPr>
        <w:t>II</w:t>
      </w:r>
      <w:r>
        <w:rPr>
          <w:rFonts w:hint="default" w:cs="Times New Roman"/>
          <w:b/>
          <w:bCs/>
          <w:sz w:val="28"/>
          <w:szCs w:val="28"/>
          <w:shd w:val="clear" w:fill="FFFFFF"/>
          <w:lang w:val="ru-RU"/>
        </w:rPr>
        <w:t>. Работа по теме урока</w:t>
      </w:r>
    </w:p>
    <w:p>
      <w:pPr>
        <w:pStyle w:val="8"/>
        <w:keepNext w:val="0"/>
        <w:keepLines w:val="0"/>
        <w:widowControl/>
        <w:suppressLineNumbers w:val="0"/>
        <w:spacing w:after="200" w:afterAutospacing="0"/>
        <w:ind w:left="0" w:right="0"/>
        <w:rPr>
          <w:rFonts w:hint="default"/>
          <w:sz w:val="28"/>
          <w:szCs w:val="28"/>
          <w:lang w:val="ru-RU"/>
        </w:rPr>
      </w:pPr>
      <w:r>
        <w:rPr>
          <w:rFonts w:hint="default" w:cs="Times New Roman"/>
          <w:sz w:val="28"/>
          <w:szCs w:val="28"/>
          <w:shd w:val="clear" w:fill="FFFFFF"/>
          <w:lang w:val="ru-RU"/>
        </w:rPr>
        <w:t>-Р</w:t>
      </w:r>
      <w:r>
        <w:rPr>
          <w:rFonts w:hint="default" w:ascii="Times New Roman" w:hAnsi="Times New Roman" w:cs="Times New Roman"/>
          <w:sz w:val="28"/>
          <w:szCs w:val="28"/>
          <w:shd w:val="clear" w:fill="FFFFFF"/>
        </w:rPr>
        <w:t>ассмотрим  костюмы разных эпох</w:t>
      </w:r>
      <w:r>
        <w:rPr>
          <w:rFonts w:hint="default" w:cs="Times New Roman"/>
          <w:sz w:val="28"/>
          <w:szCs w:val="28"/>
          <w:shd w:val="clear" w:fill="FFFFFF"/>
          <w:lang w:val="ru-RU"/>
        </w:rPr>
        <w:t xml:space="preserve">. </w:t>
      </w:r>
      <w:r>
        <w:rPr>
          <w:rFonts w:hint="default" w:ascii="Times New Roman" w:hAnsi="Times New Roman" w:cs="Times New Roman"/>
          <w:b/>
          <w:bCs/>
          <w:sz w:val="28"/>
          <w:szCs w:val="28"/>
          <w:shd w:val="clear" w:fill="FFFFFF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shd w:val="clear" w:fill="FFFFFF"/>
        </w:rPr>
        <w:t>В Средневековье предпочитали яркие, насыщенные цвета: белый, ч</w:t>
      </w:r>
      <w:r>
        <w:rPr>
          <w:rFonts w:hint="default" w:cs="Times New Roman"/>
          <w:sz w:val="28"/>
          <w:szCs w:val="28"/>
          <w:shd w:val="clear" w:fill="FFFFFF"/>
          <w:lang w:val="ru-RU"/>
        </w:rPr>
        <w:t>ё</w:t>
      </w:r>
      <w:r>
        <w:rPr>
          <w:rFonts w:hint="default" w:ascii="Times New Roman" w:hAnsi="Times New Roman" w:cs="Times New Roman"/>
          <w:sz w:val="28"/>
          <w:szCs w:val="28"/>
          <w:shd w:val="clear" w:fill="FFFFFF"/>
        </w:rPr>
        <w:t>рный, красный, зел</w:t>
      </w:r>
      <w:r>
        <w:rPr>
          <w:rFonts w:hint="default" w:cs="Times New Roman"/>
          <w:sz w:val="28"/>
          <w:szCs w:val="28"/>
          <w:shd w:val="clear" w:fill="FFFFFF"/>
          <w:lang w:val="ru-RU"/>
        </w:rPr>
        <w:t>ё</w:t>
      </w:r>
      <w:r>
        <w:rPr>
          <w:rFonts w:hint="default" w:ascii="Times New Roman" w:hAnsi="Times New Roman" w:cs="Times New Roman"/>
          <w:sz w:val="28"/>
          <w:szCs w:val="28"/>
          <w:shd w:val="clear" w:fill="FFFFFF"/>
        </w:rPr>
        <w:t>ный, голубой, ж</w:t>
      </w:r>
      <w:r>
        <w:rPr>
          <w:rFonts w:hint="default" w:cs="Times New Roman"/>
          <w:sz w:val="28"/>
          <w:szCs w:val="28"/>
          <w:shd w:val="clear" w:fill="FFFFFF"/>
          <w:lang w:val="ru-RU"/>
        </w:rPr>
        <w:t>ё</w:t>
      </w:r>
      <w:r>
        <w:rPr>
          <w:rFonts w:hint="default" w:ascii="Times New Roman" w:hAnsi="Times New Roman" w:cs="Times New Roman"/>
          <w:sz w:val="28"/>
          <w:szCs w:val="28"/>
          <w:shd w:val="clear" w:fill="FFFFFF"/>
        </w:rPr>
        <w:t xml:space="preserve">лтый, синий, розовый, коричневый, серый. Считалось, что яркие цвета подчёркивают индивидуальность и статус человека в обществе. </w:t>
      </w:r>
    </w:p>
    <w:p>
      <w:pPr>
        <w:pStyle w:val="8"/>
        <w:keepNext w:val="0"/>
        <w:keepLines w:val="0"/>
        <w:widowControl/>
        <w:suppressLineNumbers w:val="0"/>
        <w:spacing w:after="200" w:afterAutospacing="0"/>
        <w:ind w:right="0"/>
        <w:rPr>
          <w:rFonts w:hint="default"/>
          <w:sz w:val="28"/>
          <w:szCs w:val="28"/>
          <w:shd w:val="clear" w:fill="FFFFFF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shd w:val="clear" w:fill="FFFFFF"/>
        </w:rPr>
        <w:t>.</w:t>
      </w:r>
      <w:r>
        <w:rPr>
          <w:rFonts w:hint="default" w:cs="Times New Roman"/>
          <w:sz w:val="28"/>
          <w:szCs w:val="28"/>
          <w:shd w:val="clear" w:fill="FFFFFF"/>
          <w:lang w:val="ru-RU"/>
        </w:rPr>
        <w:t xml:space="preserve">                                    </w:t>
      </w:r>
      <w:r>
        <w:rPr>
          <w:rFonts w:hint="default" w:ascii="Times New Roman" w:hAnsi="Times New Roman" w:cs="Times New Roman"/>
          <w:sz w:val="28"/>
          <w:szCs w:val="28"/>
          <w:shd w:val="clear" w:fill="FFFFFF"/>
        </w:rPr>
        <w:drawing>
          <wp:inline distT="0" distB="0" distL="114300" distR="114300">
            <wp:extent cx="3852545" cy="2638425"/>
            <wp:effectExtent l="0" t="0" r="8255" b="3175"/>
            <wp:docPr id="21" name="Изображение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Изображение 4" descr="IMG_259"/>
                    <pic:cNvPicPr>
                      <a:picLocks noChangeAspect="1"/>
                    </pic:cNvPicPr>
                  </pic:nvPicPr>
                  <pic:blipFill>
                    <a:blip r:embed="rId4"/>
                    <a:srcRect l="23406" t="5058" r="15966" b="5727"/>
                    <a:stretch>
                      <a:fillRect/>
                    </a:stretch>
                  </pic:blipFill>
                  <pic:spPr>
                    <a:xfrm>
                      <a:off x="0" y="0"/>
                      <a:ext cx="3852545" cy="2638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sz w:val="28"/>
          <w:szCs w:val="28"/>
          <w:shd w:val="clear" w:fill="FFFFFF"/>
          <w:lang w:val="ru-RU"/>
        </w:rPr>
        <w:t xml:space="preserve"> </w:t>
      </w:r>
    </w:p>
    <w:p>
      <w:pPr>
        <w:pStyle w:val="8"/>
        <w:keepNext w:val="0"/>
        <w:keepLines w:val="0"/>
        <w:widowControl/>
        <w:suppressLineNumbers w:val="0"/>
        <w:spacing w:after="200" w:afterAutospacing="0"/>
        <w:ind w:left="0" w:right="0"/>
        <w:jc w:val="both"/>
        <w:rPr>
          <w:rFonts w:hint="default"/>
          <w:sz w:val="28"/>
          <w:szCs w:val="28"/>
          <w:shd w:val="clear" w:fill="FFFFFF"/>
          <w:lang w:val="ru-RU"/>
        </w:rPr>
      </w:pPr>
      <w:r>
        <w:rPr>
          <w:rFonts w:hint="default" w:cs="Times New Roman"/>
          <w:b/>
          <w:bCs/>
          <w:sz w:val="28"/>
          <w:szCs w:val="28"/>
          <w:shd w:val="clear" w:fill="FFFFFF"/>
          <w:lang w:val="en-US"/>
        </w:rPr>
        <w:t>III</w:t>
      </w:r>
      <w:r>
        <w:rPr>
          <w:rFonts w:hint="default" w:cs="Times New Roman"/>
          <w:b/>
          <w:bCs/>
          <w:sz w:val="28"/>
          <w:szCs w:val="28"/>
          <w:shd w:val="clear" w:fill="FFFFFF"/>
          <w:lang w:val="ru-RU"/>
        </w:rPr>
        <w:t xml:space="preserve"> </w:t>
      </w:r>
      <w:r>
        <w:rPr>
          <w:rFonts w:hint="default" w:ascii="Times New Roman" w:hAnsi="Times New Roman" w:cs="Times New Roman"/>
          <w:b/>
          <w:bCs/>
          <w:sz w:val="28"/>
          <w:szCs w:val="28"/>
          <w:shd w:val="clear" w:fill="FFFFFF"/>
        </w:rPr>
        <w:t>Демонстрация образцов и материалов.</w:t>
      </w:r>
    </w:p>
    <w:p>
      <w:pPr>
        <w:pStyle w:val="8"/>
        <w:keepNext w:val="0"/>
        <w:keepLines w:val="0"/>
        <w:widowControl/>
        <w:suppressLineNumbers w:val="0"/>
        <w:spacing w:after="200" w:afterAutospacing="0"/>
        <w:ind w:right="0"/>
        <w:rPr>
          <w:sz w:val="28"/>
          <w:szCs w:val="28"/>
          <w:shd w:val="clear" w:fill="FFFFFF"/>
        </w:rPr>
      </w:pPr>
      <w:r>
        <w:rPr>
          <w:sz w:val="28"/>
          <w:szCs w:val="28"/>
          <w:shd w:val="clear" w:fill="FFFFFF"/>
        </w:rPr>
        <w:drawing>
          <wp:inline distT="0" distB="0" distL="114300" distR="114300">
            <wp:extent cx="3433445" cy="2861945"/>
            <wp:effectExtent l="0" t="0" r="8255" b="8255"/>
            <wp:docPr id="22" name="Изображение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Изображение 9" descr="IMG_264"/>
                    <pic:cNvPicPr>
                      <a:picLocks noChangeAspect="1"/>
                    </pic:cNvPicPr>
                  </pic:nvPicPr>
                  <pic:blipFill>
                    <a:blip r:embed="rId5"/>
                    <a:srcRect l="4007" r="3802" b="21911"/>
                    <a:stretch>
                      <a:fillRect/>
                    </a:stretch>
                  </pic:blipFill>
                  <pic:spPr>
                    <a:xfrm>
                      <a:off x="0" y="0"/>
                      <a:ext cx="3433445" cy="28619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shd w:val="clear" w:fill="FFFFFF"/>
        </w:rPr>
        <w:drawing>
          <wp:inline distT="0" distB="0" distL="114300" distR="114300">
            <wp:extent cx="2914650" cy="2800350"/>
            <wp:effectExtent l="0" t="0" r="6350" b="6350"/>
            <wp:docPr id="16" name="Изображение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Изображение 10" descr="IMG_265"/>
                    <pic:cNvPicPr>
                      <a:picLocks noChangeAspect="1"/>
                    </pic:cNvPicPr>
                  </pic:nvPicPr>
                  <pic:blipFill>
                    <a:blip r:embed="rId6"/>
                    <a:srcRect l="2736" t="7715" r="4255" b="13113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keepNext w:val="0"/>
        <w:keepLines w:val="0"/>
        <w:widowControl/>
        <w:suppressLineNumbers w:val="0"/>
        <w:spacing w:after="200" w:afterAutospacing="0"/>
        <w:ind w:right="0"/>
        <w:rPr>
          <w:rFonts w:hint="default"/>
          <w:b/>
          <w:bCs/>
          <w:sz w:val="28"/>
          <w:szCs w:val="28"/>
          <w:shd w:val="clear" w:fill="FFFFFF"/>
          <w:lang w:val="ru-RU"/>
        </w:rPr>
      </w:pPr>
      <w:r>
        <w:rPr>
          <w:rFonts w:hint="default"/>
          <w:b/>
          <w:bCs/>
          <w:sz w:val="28"/>
          <w:szCs w:val="28"/>
          <w:shd w:val="clear" w:fill="FFFFFF"/>
          <w:lang w:val="en-US"/>
        </w:rPr>
        <w:t>IV</w:t>
      </w:r>
      <w:r>
        <w:rPr>
          <w:rFonts w:hint="default"/>
          <w:b/>
          <w:bCs/>
          <w:sz w:val="28"/>
          <w:szCs w:val="28"/>
          <w:shd w:val="clear" w:fill="FFFFFF"/>
          <w:lang w:val="ru-RU"/>
        </w:rPr>
        <w:t>. Творческая работа</w:t>
      </w:r>
    </w:p>
    <w:p>
      <w:pPr>
        <w:pStyle w:val="8"/>
        <w:keepNext w:val="0"/>
        <w:keepLines w:val="0"/>
        <w:widowControl/>
        <w:suppressLineNumbers w:val="0"/>
        <w:spacing w:after="200" w:afterAutospacing="0"/>
        <w:ind w:right="0"/>
        <w:jc w:val="center"/>
        <w:rPr>
          <w:sz w:val="28"/>
          <w:szCs w:val="28"/>
          <w:shd w:val="clear" w:fill="FFFFFF"/>
        </w:rPr>
      </w:pPr>
      <w:r>
        <w:rPr>
          <w:sz w:val="28"/>
          <w:szCs w:val="28"/>
          <w:shd w:val="clear" w:fill="FFFFFF"/>
        </w:rPr>
        <w:drawing>
          <wp:inline distT="0" distB="0" distL="114300" distR="114300">
            <wp:extent cx="3776980" cy="2996565"/>
            <wp:effectExtent l="0" t="0" r="7620" b="635"/>
            <wp:docPr id="2" name="Изображение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8" descr="IMG_263"/>
                    <pic:cNvPicPr>
                      <a:picLocks noChangeAspect="1"/>
                    </pic:cNvPicPr>
                  </pic:nvPicPr>
                  <pic:blipFill>
                    <a:blip r:embed="rId7"/>
                    <a:srcRect l="10501" t="9304" r="8606" b="18261"/>
                    <a:stretch>
                      <a:fillRect/>
                    </a:stretch>
                  </pic:blipFill>
                  <pic:spPr>
                    <a:xfrm>
                      <a:off x="0" y="0"/>
                      <a:ext cx="3776980" cy="29965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8"/>
        <w:keepNext w:val="0"/>
        <w:keepLines w:val="0"/>
        <w:widowControl/>
        <w:suppressLineNumbers w:val="0"/>
        <w:spacing w:after="200" w:afterAutospacing="0"/>
        <w:ind w:right="0"/>
        <w:jc w:val="both"/>
        <w:rPr>
          <w:rFonts w:hint="default"/>
          <w:b/>
          <w:bCs/>
          <w:sz w:val="28"/>
          <w:szCs w:val="28"/>
          <w:shd w:val="clear" w:fill="FFFFFF"/>
          <w:lang w:val="ru-RU"/>
        </w:rPr>
      </w:pPr>
      <w:r>
        <w:rPr>
          <w:rFonts w:hint="default"/>
          <w:b/>
          <w:bCs/>
          <w:sz w:val="28"/>
          <w:szCs w:val="28"/>
          <w:shd w:val="clear" w:fill="FFFFFF"/>
          <w:lang w:val="en-US"/>
        </w:rPr>
        <w:t>V</w:t>
      </w:r>
      <w:r>
        <w:rPr>
          <w:rFonts w:hint="default"/>
          <w:b/>
          <w:bCs/>
          <w:sz w:val="28"/>
          <w:szCs w:val="28"/>
          <w:shd w:val="clear" w:fill="FFFFFF"/>
          <w:lang w:val="ru-RU"/>
        </w:rPr>
        <w:t>. Итоги урока.</w:t>
      </w:r>
    </w:p>
    <w:p>
      <w:pPr>
        <w:pStyle w:val="8"/>
        <w:keepNext w:val="0"/>
        <w:keepLines w:val="0"/>
        <w:widowControl/>
        <w:suppressLineNumbers w:val="0"/>
        <w:spacing w:after="200" w:afterAutospacing="0"/>
        <w:ind w:left="0" w:right="0"/>
        <w:jc w:val="both"/>
        <w:rPr>
          <w:sz w:val="28"/>
          <w:szCs w:val="28"/>
        </w:rPr>
      </w:pPr>
      <w:r>
        <w:rPr>
          <w:rFonts w:hint="default"/>
          <w:sz w:val="28"/>
          <w:szCs w:val="28"/>
          <w:shd w:val="clear" w:fill="FFFFFF"/>
          <w:lang w:val="ru-RU"/>
        </w:rPr>
        <w:t xml:space="preserve">                                     </w:t>
      </w:r>
    </w:p>
    <w:p>
      <w:pPr>
        <w:pStyle w:val="8"/>
        <w:keepNext w:val="0"/>
        <w:keepLines w:val="0"/>
        <w:widowControl/>
        <w:suppressLineNumbers w:val="0"/>
        <w:spacing w:after="200" w:afterAutospacing="0"/>
        <w:ind w:left="0" w:right="0"/>
        <w:jc w:val="both"/>
        <w:rPr>
          <w:sz w:val="28"/>
          <w:szCs w:val="28"/>
        </w:rPr>
      </w:pPr>
    </w:p>
    <w:p>
      <w:pPr>
        <w:pStyle w:val="8"/>
        <w:keepNext w:val="0"/>
        <w:keepLines w:val="0"/>
        <w:widowControl/>
        <w:suppressLineNumbers w:val="0"/>
        <w:spacing w:after="200" w:afterAutospacing="0"/>
        <w:ind w:left="0" w:right="0"/>
        <w:jc w:val="both"/>
        <w:rPr>
          <w:sz w:val="28"/>
          <w:szCs w:val="28"/>
        </w:rPr>
      </w:pPr>
    </w:p>
    <w:p>
      <w:pPr>
        <w:pStyle w:val="8"/>
        <w:keepNext w:val="0"/>
        <w:keepLines w:val="0"/>
        <w:widowControl/>
        <w:suppressLineNumbers w:val="0"/>
        <w:spacing w:after="240" w:afterAutospacing="0"/>
        <w:ind w:left="0" w:right="0"/>
        <w:jc w:val="center"/>
        <w:rPr>
          <w:sz w:val="28"/>
          <w:szCs w:val="28"/>
        </w:rPr>
      </w:pPr>
    </w:p>
    <w:p>
      <w:pPr>
        <w:rPr>
          <w:sz w:val="28"/>
          <w:szCs w:val="28"/>
        </w:rPr>
      </w:pPr>
    </w:p>
    <w:sectPr>
      <w:pgSz w:w="11906" w:h="16838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654593"/>
    <w:rsid w:val="1DAF2008"/>
    <w:rsid w:val="6E942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llowedHyperlink"/>
    <w:basedOn w:val="2"/>
    <w:qFormat/>
    <w:uiPriority w:val="0"/>
    <w:rPr>
      <w:color w:val="0066FF"/>
      <w:u w:val="none"/>
    </w:rPr>
  </w:style>
  <w:style w:type="character" w:styleId="5">
    <w:name w:val="Hyperlink"/>
    <w:basedOn w:val="2"/>
    <w:qFormat/>
    <w:uiPriority w:val="0"/>
    <w:rPr>
      <w:color w:val="0066FF"/>
      <w:u w:val="none"/>
    </w:rPr>
  </w:style>
  <w:style w:type="character" w:styleId="6">
    <w:name w:val="HTML Code"/>
    <w:basedOn w:val="2"/>
    <w:uiPriority w:val="0"/>
    <w:rPr>
      <w:rFonts w:ascii="sans-serif" w:hAnsi="sans-serif" w:eastAsia="sans-serif" w:cs="sans-serif"/>
      <w:color w:val="000000"/>
      <w:sz w:val="18"/>
      <w:szCs w:val="18"/>
      <w:shd w:val="clear" w:fill="F5F5F5"/>
    </w:rPr>
  </w:style>
  <w:style w:type="character" w:styleId="7">
    <w:name w:val="Strong"/>
    <w:basedOn w:val="2"/>
    <w:qFormat/>
    <w:uiPriority w:val="0"/>
    <w:rPr>
      <w:b/>
      <w:bCs/>
    </w:rPr>
  </w:style>
  <w:style w:type="paragraph" w:styleId="8">
    <w:name w:val="Normal (Web)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character" w:customStyle="1" w:styleId="9">
    <w:name w:val="v-statistic-answers-list-pupils"/>
    <w:qFormat/>
    <w:uiPriority w:val="0"/>
    <w:rPr>
      <w:color w:val="909090"/>
      <w:sz w:val="12"/>
      <w:szCs w:val="12"/>
      <w:u w:val="single"/>
    </w:rPr>
  </w:style>
  <w:style w:type="character" w:customStyle="1" w:styleId="10">
    <w:name w:val="after"/>
    <w:uiPriority w:val="0"/>
  </w:style>
  <w:style w:type="character" w:customStyle="1" w:styleId="11">
    <w:name w:val="v-statistic-answers-list-percent"/>
    <w:qFormat/>
    <w:uiPriority w:val="0"/>
    <w:rPr>
      <w:b/>
      <w:bCs/>
      <w:color w:val="FFFFFF"/>
      <w:shd w:val="clear" w:fill="ADB6B8"/>
    </w:rPr>
  </w:style>
  <w:style w:type="character" w:customStyle="1" w:styleId="12">
    <w:name w:val="required"/>
    <w:uiPriority w:val="0"/>
    <w:rPr>
      <w:color w:val="DD3E31"/>
    </w:rPr>
  </w:style>
  <w:style w:type="character" w:customStyle="1" w:styleId="13">
    <w:name w:val="v-statistic-answers-list-letter"/>
    <w:qFormat/>
    <w:uiPriority w:val="0"/>
    <w:rPr>
      <w:color w:val="55595B"/>
      <w:sz w:val="16"/>
      <w:szCs w:val="16"/>
    </w:rPr>
  </w:style>
  <w:style w:type="character" w:customStyle="1" w:styleId="14">
    <w:name w:val="last-child2"/>
    <w:uiPriority w:val="0"/>
  </w:style>
  <w:style w:type="character" w:customStyle="1" w:styleId="15">
    <w:name w:val="last-child3"/>
    <w:uiPriority w:val="0"/>
  </w:style>
  <w:style w:type="character" w:customStyle="1" w:styleId="16">
    <w:name w:val="last-child4"/>
    <w:qFormat/>
    <w:uiPriority w:val="0"/>
  </w:style>
  <w:style w:type="character" w:customStyle="1" w:styleId="17">
    <w:name w:val="empty"/>
    <w:qFormat/>
    <w:uiPriority w:val="0"/>
    <w:rPr>
      <w:color w:val="888888"/>
      <w:shd w:val="clear" w:fill="FFFFFF"/>
    </w:rPr>
  </w:style>
  <w:style w:type="character" w:customStyle="1" w:styleId="18">
    <w:name w:val="empty1"/>
    <w:qFormat/>
    <w:uiPriority w:val="0"/>
  </w:style>
  <w:style w:type="character" w:customStyle="1" w:styleId="19">
    <w:name w:val="a-dni-active"/>
    <w:uiPriority w:val="0"/>
    <w:rPr>
      <w:shd w:val="clear" w:fill="009BCB"/>
    </w:rPr>
  </w:style>
  <w:style w:type="character" w:customStyle="1" w:styleId="20">
    <w:name w:val="v-top-side-new-counter-dot"/>
    <w:uiPriority w:val="0"/>
  </w:style>
  <w:style w:type="character" w:customStyle="1" w:styleId="21">
    <w:name w:val="i-teacher-name"/>
    <w:qFormat/>
    <w:uiPriority w:val="0"/>
  </w:style>
  <w:style w:type="character" w:customStyle="1" w:styleId="22">
    <w:name w:val="before4"/>
    <w:qFormat/>
    <w:uiPriority w:val="0"/>
    <w:rPr>
      <w:vanish/>
    </w:rPr>
  </w:style>
  <w:style w:type="character" w:customStyle="1" w:styleId="23">
    <w:name w:val="before5"/>
    <w:uiPriority w:val="0"/>
  </w:style>
  <w:style w:type="character" w:customStyle="1" w:styleId="24">
    <w:name w:val="before6"/>
    <w:qFormat/>
    <w:uiPriority w:val="0"/>
    <w:rPr>
      <w:shd w:val="clear" w:fill="D15050"/>
    </w:rPr>
  </w:style>
  <w:style w:type="character" w:customStyle="1" w:styleId="25">
    <w:name w:val="dg-price2"/>
    <w:uiPriority w:val="0"/>
    <w:rPr>
      <w:color w:val="FFFFFF"/>
      <w:sz w:val="14"/>
      <w:szCs w:val="14"/>
    </w:rPr>
  </w:style>
  <w:style w:type="character" w:customStyle="1" w:styleId="26">
    <w:name w:val="dr-blue"/>
    <w:qFormat/>
    <w:uiPriority w:val="0"/>
    <w:rPr>
      <w:shd w:val="clear" w:fill="3E8ADF"/>
    </w:rPr>
  </w:style>
  <w:style w:type="character" w:customStyle="1" w:styleId="27">
    <w:name w:val="dr-blue1"/>
    <w:uiPriority w:val="0"/>
    <w:rPr>
      <w:b/>
      <w:bCs/>
      <w:color w:val="FFFFFF"/>
      <w:sz w:val="11"/>
      <w:szCs w:val="11"/>
      <w:shd w:val="clear" w:fill="FF9C00"/>
    </w:rPr>
  </w:style>
  <w:style w:type="character" w:customStyle="1" w:styleId="28">
    <w:name w:val="a-n-b2"/>
    <w:uiPriority w:val="0"/>
    <w:rPr>
      <w:b/>
      <w:bCs/>
      <w:color w:val="555555"/>
      <w:sz w:val="10"/>
      <w:szCs w:val="1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Office_11.2.0.9984_F1E327BC-269C-435d-A152-05C5408002CA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2021-02-17T21:47:00Z</dcterms:created>
  <dc:creator>Пионер</dc:creator>
  <cp:lastModifiedBy>Пионер</cp:lastModifiedBy>
  <dcterms:modified xsi:type="dcterms:W3CDTF">2021-02-17T22:43:14Z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